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UNIVERSIDADE FEDERAL DO RECÔNCAVO DA BAHIA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PRÓ-REITORIA DE GRADUAÇÃO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CENTRO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DE CULTURA, LINGUAGENS E TECNOLOGIAS APLICADAS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CURSO DE LICENCIATURA EM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MÚSICA POPULAR BRASILEIRA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CURSO DE LICENCIATURA INTERDISCIPLINAR EM ARTES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PROGRAMA RESIDÊNCIA PEDAGÓGICA NA UFRB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ANEXO 2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CARTA DE INTENÇÃO DO CANDIDATO A ESTUDANTE-RESIDENTE DO PROGRAMA RESIDÊNCIA PEDAGÓGICA NA UFRB</w:t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Nome do Candidato: __________________________________________________________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Matrícula: _________________________________________________________________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Subprojeto: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rtl w:val="0"/>
        </w:rPr>
        <w:t xml:space="preserve">Interdisciplinar em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left="284" w:firstLine="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Marque na tabela os horários nos quais você pode estar disponível para o desenvolvimento das atividades do subprojeto:</w:t>
      </w:r>
    </w:p>
    <w:p w:rsidR="00000000" w:rsidDel="00000000" w:rsidP="00000000" w:rsidRDefault="00000000" w:rsidRPr="00000000" w14:paraId="00000013">
      <w:pPr>
        <w:spacing w:after="0" w:line="360" w:lineRule="auto"/>
        <w:ind w:left="720" w:firstLine="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0"/>
        <w:gridCol w:w="1440"/>
        <w:gridCol w:w="1441"/>
        <w:gridCol w:w="1441"/>
        <w:gridCol w:w="1441"/>
        <w:gridCol w:w="1441"/>
        <w:tblGridChange w:id="0">
          <w:tblGrid>
            <w:gridCol w:w="1440"/>
            <w:gridCol w:w="1440"/>
            <w:gridCol w:w="1441"/>
            <w:gridCol w:w="1441"/>
            <w:gridCol w:w="1441"/>
            <w:gridCol w:w="144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4"/>
                <w:szCs w:val="24"/>
                <w:vertAlign w:val="baseline"/>
                <w:rtl w:val="0"/>
              </w:rPr>
              <w:t xml:space="preserve">2ª 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4"/>
                <w:szCs w:val="24"/>
                <w:vertAlign w:val="baseline"/>
                <w:rtl w:val="0"/>
              </w:rPr>
              <w:t xml:space="preserve">3ª 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4"/>
                <w:szCs w:val="24"/>
                <w:vertAlign w:val="baseline"/>
                <w:rtl w:val="0"/>
              </w:rPr>
              <w:t xml:space="preserve">4ª 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4"/>
                <w:szCs w:val="24"/>
                <w:vertAlign w:val="baseline"/>
                <w:rtl w:val="0"/>
              </w:rPr>
              <w:t xml:space="preserve">5ª Feira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0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4"/>
                <w:szCs w:val="24"/>
                <w:vertAlign w:val="baseline"/>
                <w:rtl w:val="0"/>
              </w:rPr>
              <w:t xml:space="preserve">6ª Feira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4"/>
                <w:szCs w:val="24"/>
                <w:vertAlign w:val="baseline"/>
                <w:rtl w:val="0"/>
              </w:rPr>
              <w:t xml:space="preserve">Matutino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4"/>
                <w:szCs w:val="24"/>
                <w:vertAlign w:val="baseline"/>
                <w:rtl w:val="0"/>
              </w:rPr>
              <w:t xml:space="preserve">Vespertino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b w:val="0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4"/>
                <w:szCs w:val="24"/>
                <w:vertAlign w:val="baseline"/>
                <w:rtl w:val="0"/>
              </w:rPr>
              <w:t xml:space="preserve">Noturno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21212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Construa abaixo uma carta com no mínimo 15 linhas e no máximo 30. Deverá conter um pouco da sua trajetória formativa, motivações, possíveis contribuições do Programa Residência Pedagógica para seu processo formativo e as intenções de participar do Programa. Como critérios de avaliação serão considerados: 1)</w:t>
      </w:r>
      <w:r w:rsidDel="00000000" w:rsidR="00000000" w:rsidRPr="00000000">
        <w:rPr>
          <w:color w:val="21212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trajetória (3,0 pontos); 2) contribuições para o processo formativo (3 pontos); 3) coerência (2,0 pontos); 4) linguagem e articulação de ideias do texto (2 pontos).</w:t>
      </w:r>
    </w:p>
    <w:p w:rsidR="00000000" w:rsidDel="00000000" w:rsidP="00000000" w:rsidRDefault="00000000" w:rsidRPr="00000000" w14:paraId="0000002F">
      <w:pPr>
        <w:spacing w:after="0" w:line="360" w:lineRule="auto"/>
        <w:ind w:left="284" w:firstLine="0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120" w:line="480" w:lineRule="auto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spacing w:after="0" w:before="120" w:line="480" w:lineRule="auto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120" w:line="480" w:lineRule="auto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120" w:line="480" w:lineRule="auto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_____________________________, _____ de outubro de 2022.</w:t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color w:val="212121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21212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4"/>
          <w:szCs w:val="24"/>
          <w:vertAlign w:val="baseline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center" w:pos="4252"/>
        <w:tab w:val="right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458595" cy="685165"/>
          <wp:effectExtent b="0" l="0" r="0" t="0"/>
          <wp:docPr id="103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8595" cy="6851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696085" cy="610235"/>
          <wp:effectExtent b="0" l="0" r="0" t="0"/>
          <wp:docPr id="103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6085" cy="6102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aspCnsGR6S7+bSq4it6blLRYIA==">AMUW2mWhoCXUm41tFJTmPgdvVx74AZEEMICPjfNzwcweeQtWqHGrm4+5q9jsNW25vtOrqGejrHFHbxNC0kOcHpvem4PTI/UTa/ajlPX+17/v/5REKWmgjGI=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2020-06-09T13:35:00Z</dcterms:created>
  <dc:creator>Tatyana Poliana</dc:creator>
</cp:coreProperties>
</file>